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09" w:rsidRPr="00752709" w:rsidRDefault="00752709" w:rsidP="00752709">
      <w:pPr>
        <w:spacing w:after="0" w:line="276" w:lineRule="auto"/>
        <w:contextualSpacing/>
        <w:rPr>
          <w:rFonts w:ascii="Calibri" w:eastAsia="Calibri" w:hAnsi="Calibri" w:cs="Times New Roman"/>
          <w:b/>
          <w:sz w:val="32"/>
          <w:szCs w:val="32"/>
        </w:rPr>
      </w:pPr>
      <w:r w:rsidRPr="00752709">
        <w:rPr>
          <w:rFonts w:ascii="Calibri" w:eastAsia="Calibri" w:hAnsi="Calibri" w:cs="Times New Roman"/>
          <w:b/>
          <w:sz w:val="32"/>
          <w:szCs w:val="32"/>
        </w:rPr>
        <w:t xml:space="preserve">     </w:t>
      </w:r>
      <w:r w:rsidR="00C555F6">
        <w:rPr>
          <w:rFonts w:ascii="Calibri" w:eastAsia="Calibri" w:hAnsi="Calibri" w:cs="Times New Roman"/>
          <w:b/>
          <w:sz w:val="32"/>
          <w:szCs w:val="32"/>
        </w:rPr>
        <w:t xml:space="preserve">           </w:t>
      </w:r>
      <w:r w:rsidRPr="00752709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proofErr w:type="gramStart"/>
      <w:r w:rsidRPr="00752709">
        <w:rPr>
          <w:rFonts w:ascii="Calibri" w:eastAsia="Calibri" w:hAnsi="Calibri" w:cs="Times New Roman"/>
          <w:b/>
          <w:sz w:val="32"/>
          <w:szCs w:val="32"/>
        </w:rPr>
        <w:t>План  работы</w:t>
      </w:r>
      <w:proofErr w:type="gramEnd"/>
      <w:r w:rsidRPr="00752709">
        <w:rPr>
          <w:rFonts w:ascii="Calibri" w:eastAsia="Calibri" w:hAnsi="Calibri" w:cs="Times New Roman"/>
          <w:b/>
          <w:sz w:val="32"/>
          <w:szCs w:val="32"/>
        </w:rPr>
        <w:t xml:space="preserve"> ШМО на текущий</w:t>
      </w:r>
      <w:r w:rsidR="00922B69">
        <w:rPr>
          <w:rFonts w:ascii="Calibri" w:eastAsia="Calibri" w:hAnsi="Calibri" w:cs="Times New Roman"/>
          <w:b/>
          <w:sz w:val="32"/>
          <w:szCs w:val="32"/>
        </w:rPr>
        <w:t xml:space="preserve"> 2022-2023 учебный</w:t>
      </w:r>
      <w:bookmarkStart w:id="0" w:name="_GoBack"/>
      <w:bookmarkEnd w:id="0"/>
      <w:r w:rsidRPr="00752709">
        <w:rPr>
          <w:rFonts w:ascii="Calibri" w:eastAsia="Calibri" w:hAnsi="Calibri" w:cs="Times New Roman"/>
          <w:b/>
          <w:sz w:val="32"/>
          <w:szCs w:val="32"/>
        </w:rPr>
        <w:t xml:space="preserve"> год</w:t>
      </w:r>
    </w:p>
    <w:p w:rsidR="00752709" w:rsidRPr="00752709" w:rsidRDefault="00752709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 ШМО учителей -  предметников:</w:t>
      </w:r>
    </w:p>
    <w:p w:rsidR="00752709" w:rsidRPr="00752709" w:rsidRDefault="00752709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709" w:rsidRPr="00752709" w:rsidRDefault="00752709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1.Организационно-педагогическая деятельность</w:t>
      </w:r>
    </w:p>
    <w:p w:rsidR="00752709" w:rsidRPr="00752709" w:rsidRDefault="00C555F6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52709"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Учебно-методическая деятельность</w:t>
      </w:r>
    </w:p>
    <w:p w:rsidR="00752709" w:rsidRPr="00752709" w:rsidRDefault="00C555F6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52709"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по усвоению обязательного минимума образования по предметам  </w:t>
      </w:r>
    </w:p>
    <w:p w:rsidR="00752709" w:rsidRPr="00752709" w:rsidRDefault="00752709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внеклассной работы по предметам</w:t>
      </w:r>
    </w:p>
    <w:p w:rsidR="00752709" w:rsidRPr="00752709" w:rsidRDefault="00752709" w:rsidP="00752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3616" w:rsidRDefault="00533616" w:rsidP="00752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09" w:rsidRPr="00752709" w:rsidRDefault="00752709" w:rsidP="007527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 1. Организационно-педагогическая деятельность</w:t>
      </w:r>
    </w:p>
    <w:p w:rsidR="00752709" w:rsidRPr="00752709" w:rsidRDefault="00752709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709" w:rsidRPr="00752709" w:rsidRDefault="00752709" w:rsidP="007527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709" w:rsidRPr="00752709" w:rsidRDefault="00752709" w:rsidP="00752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профессиональной культуры учителя через участие в реализации методической идеи ШМО учителей- предметников; </w:t>
      </w:r>
    </w:p>
    <w:p w:rsidR="00752709" w:rsidRPr="00752709" w:rsidRDefault="00752709" w:rsidP="00752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повышения профессионального статуса учителя.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5"/>
        <w:gridCol w:w="5190"/>
        <w:gridCol w:w="1443"/>
        <w:gridCol w:w="2091"/>
      </w:tblGrid>
      <w:tr w:rsidR="00752709" w:rsidRPr="00752709" w:rsidTr="00752709"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06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="0006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 выполнения плана МО за 2021-2022</w:t>
            </w: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</w:t>
            </w:r>
            <w:r w:rsidR="0006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и утверждение плана МО на 2022</w:t>
            </w:r>
            <w:r w:rsidR="00BA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064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заседаний МО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педагогических советах школы, методических семинарах, заседаний районных предметных секций, районных предметных олимпиадах.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повышения социально-профессионального статуса учителя-предметника;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инновационных технологий в организационно-педагогический 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Олимпиады, конкурсы, предметные недели.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ШМО, руководитель </w:t>
            </w: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3616" w:rsidRDefault="00752709" w:rsidP="005336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2. Учебно-методическая деятельность</w:t>
      </w:r>
    </w:p>
    <w:p w:rsidR="00752709" w:rsidRPr="00533616" w:rsidRDefault="00752709" w:rsidP="005336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709" w:rsidRPr="00752709" w:rsidRDefault="00752709" w:rsidP="00752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банка данных педагогической информации (нормативно-правовая, научно-методическая, методическая); </w:t>
      </w:r>
    </w:p>
    <w:p w:rsidR="00752709" w:rsidRPr="00752709" w:rsidRDefault="00752709" w:rsidP="00752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 проведение мониторинга обученности учащихся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5"/>
        <w:gridCol w:w="5088"/>
        <w:gridCol w:w="1839"/>
        <w:gridCol w:w="1797"/>
      </w:tblGrid>
      <w:tr w:rsidR="00752709" w:rsidRPr="00752709" w:rsidTr="00752709"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документов, методических рекомендаций по преподаванию предметов гуманитарного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 систематизация программного и методического обеспечения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, в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по предметам 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учебной деятельности с учетом личностных и индивидуальных особенностей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входного контроля знаний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полугодовых и итоговых контрольных работ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отстающими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методических рекомендаций по итоговой аттестации учащихся  11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обученности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</w:tbl>
    <w:p w:rsidR="00752709" w:rsidRPr="00752709" w:rsidRDefault="00752709" w:rsidP="007527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2709" w:rsidRPr="00752709" w:rsidRDefault="00752709" w:rsidP="007527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3. Мероприятия по усвоению обязательного минимума образования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 предметам </w:t>
      </w:r>
    </w:p>
    <w:p w:rsidR="00752709" w:rsidRPr="00752709" w:rsidRDefault="00752709" w:rsidP="0075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752709" w:rsidRPr="00752709" w:rsidRDefault="00752709" w:rsidP="007527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оптимальных условий для учащихся</w:t>
      </w:r>
      <w:r w:rsidRPr="00752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усвоению обязательного минимума образования; </w:t>
      </w:r>
    </w:p>
    <w:p w:rsidR="00752709" w:rsidRPr="00752709" w:rsidRDefault="00752709" w:rsidP="007527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отклонений в освоении учащимися ОМСО </w:t>
      </w:r>
    </w:p>
    <w:p w:rsidR="00752709" w:rsidRPr="00752709" w:rsidRDefault="00752709" w:rsidP="007527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эффективности контроля уровня обученности.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5"/>
        <w:gridCol w:w="4782"/>
        <w:gridCol w:w="1831"/>
        <w:gridCol w:w="2111"/>
      </w:tblGrid>
      <w:tr w:rsidR="00752709" w:rsidRPr="00752709" w:rsidTr="00752709"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ШМО, </w:t>
            </w:r>
          </w:p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</w:t>
            </w: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входного контроля знаний, четвертных, полугодовых и итоговых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использования вариативной части школьного учебного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члены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организации работы со слабоуспевающими учащимися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члены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выполнения практической части учебной программы</w:t>
            </w:r>
          </w:p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обученности учащихся по предметам гуманитарного  цикла за 1,2, 3, 4 четверти, 1 и 2 полугодие,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четверти, полугодия,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МО, </w:t>
            </w:r>
          </w:p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консультативной помощи при подготовке к экзаменам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752709" w:rsidRPr="00752709" w:rsidRDefault="00752709" w:rsidP="007527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4. Организация внеклассной работы по предметам</w:t>
      </w:r>
    </w:p>
    <w:p w:rsidR="00752709" w:rsidRPr="00752709" w:rsidRDefault="00752709" w:rsidP="00752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709" w:rsidRPr="00752709" w:rsidRDefault="00752709" w:rsidP="00752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информационного пространства и информационных ресурсов образования, обеспечивающих взаимодействие между участниками образовательного процесса; </w:t>
      </w:r>
    </w:p>
    <w:p w:rsidR="00752709" w:rsidRPr="00752709" w:rsidRDefault="00752709" w:rsidP="00752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комфортных условий для интеллектуально-продвинутых учащихся, развития их творческих способностей.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5"/>
        <w:gridCol w:w="5533"/>
        <w:gridCol w:w="1394"/>
        <w:gridCol w:w="1797"/>
      </w:tblGrid>
      <w:tr w:rsidR="00752709" w:rsidRPr="00752709" w:rsidTr="00752709"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элективных курсов, индивидуальных и индивидуально – групповых занятий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 одарёнными учащимися: утверждение тем исследовательских работ, программ исследований, групп учащихся- исследователей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школьной научно-практической конференции «Исследовательский дебют»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олимпиадных заданий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752709" w:rsidRPr="00752709" w:rsidTr="00752709"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учащихся в различных конкурсных мероприятиях (районных, городских, областных, Российских).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752709" w:rsidRPr="00752709" w:rsidRDefault="00752709" w:rsidP="00752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752709" w:rsidRPr="00752709" w:rsidRDefault="00752709" w:rsidP="00752709">
      <w:pPr>
        <w:keepNext/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kern w:val="32"/>
          <w:sz w:val="28"/>
          <w:szCs w:val="28"/>
          <w:lang w:eastAsia="ru-RU"/>
        </w:rPr>
      </w:pPr>
      <w:r w:rsidRPr="00752709">
        <w:rPr>
          <w:rFonts w:ascii="Arial" w:eastAsia="Times New Roman" w:hAnsi="Arial" w:cs="Times New Roman"/>
          <w:b/>
          <w:bCs/>
          <w:kern w:val="32"/>
          <w:sz w:val="28"/>
          <w:szCs w:val="28"/>
          <w:lang w:eastAsia="ru-RU"/>
        </w:rPr>
        <w:t xml:space="preserve">           </w:t>
      </w:r>
    </w:p>
    <w:p w:rsidR="00E47D01" w:rsidRDefault="00E47D01"/>
    <w:sectPr w:rsidR="00E47D01" w:rsidSect="005336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2AB5"/>
    <w:multiLevelType w:val="multilevel"/>
    <w:tmpl w:val="50F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71293"/>
    <w:multiLevelType w:val="multilevel"/>
    <w:tmpl w:val="AB6C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C339E"/>
    <w:multiLevelType w:val="multilevel"/>
    <w:tmpl w:val="EEE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A48D3"/>
    <w:multiLevelType w:val="multilevel"/>
    <w:tmpl w:val="FB0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09"/>
    <w:rsid w:val="00064D9C"/>
    <w:rsid w:val="00533616"/>
    <w:rsid w:val="00752709"/>
    <w:rsid w:val="00922B69"/>
    <w:rsid w:val="00BA42EC"/>
    <w:rsid w:val="00C37F7B"/>
    <w:rsid w:val="00C555F6"/>
    <w:rsid w:val="00E47D01"/>
    <w:rsid w:val="00E749A9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B876"/>
  <w15:chartTrackingRefBased/>
  <w15:docId w15:val="{5B7169F5-481B-45D5-8777-7A096F11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Абувалид</dc:creator>
  <cp:keywords/>
  <dc:description/>
  <cp:lastModifiedBy>Шамиль</cp:lastModifiedBy>
  <cp:revision>3</cp:revision>
  <cp:lastPrinted>2022-09-07T06:21:00Z</cp:lastPrinted>
  <dcterms:created xsi:type="dcterms:W3CDTF">2023-03-06T05:22:00Z</dcterms:created>
  <dcterms:modified xsi:type="dcterms:W3CDTF">2023-04-25T08:24:00Z</dcterms:modified>
</cp:coreProperties>
</file>